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DE72" w14:textId="77777777" w:rsidR="00B55BD7" w:rsidRPr="00947644" w:rsidRDefault="00B55BD7" w:rsidP="00B55BD7">
      <w:pPr>
        <w:rPr>
          <w:rFonts w:asciiTheme="minorHAnsi" w:hAnsiTheme="minorHAnsi"/>
        </w:rPr>
      </w:pPr>
    </w:p>
    <w:p w14:paraId="42108C43" w14:textId="77777777" w:rsidR="00B55BD7" w:rsidRPr="00947644" w:rsidRDefault="00B55BD7" w:rsidP="00B55BD7">
      <w:pPr>
        <w:rPr>
          <w:rFonts w:ascii="Calibri" w:hAnsi="Calibri"/>
        </w:rPr>
      </w:pPr>
      <w:r w:rsidRPr="00947644">
        <w:rPr>
          <w:rFonts w:ascii="Calibri" w:hAnsi="Calibri"/>
        </w:rPr>
        <w:t>OSNOVNA ŠKOLA DR. FRA KARLO BALIĆ</w:t>
      </w:r>
    </w:p>
    <w:p w14:paraId="0FE1BFCF" w14:textId="77777777" w:rsidR="00B55BD7" w:rsidRPr="00947644" w:rsidRDefault="00B55BD7" w:rsidP="00B55BD7">
      <w:pPr>
        <w:rPr>
          <w:rFonts w:ascii="Calibri" w:hAnsi="Calibri"/>
        </w:rPr>
      </w:pPr>
      <w:r w:rsidRPr="00947644">
        <w:rPr>
          <w:rFonts w:ascii="Calibri" w:hAnsi="Calibri"/>
        </w:rPr>
        <w:t>DR. FRANJE TUĐMANA 40</w:t>
      </w:r>
    </w:p>
    <w:p w14:paraId="62881707" w14:textId="77777777" w:rsidR="00B55BD7" w:rsidRPr="00947644" w:rsidRDefault="00947644" w:rsidP="00B55BD7">
      <w:pPr>
        <w:rPr>
          <w:rFonts w:ascii="Calibri" w:hAnsi="Calibri"/>
        </w:rPr>
      </w:pPr>
      <w:r w:rsidRPr="00947644">
        <w:rPr>
          <w:rFonts w:ascii="Calibri" w:hAnsi="Calibri"/>
        </w:rPr>
        <w:t>ŠESTANOVAC</w:t>
      </w:r>
    </w:p>
    <w:p w14:paraId="19E8558A" w14:textId="77777777" w:rsidR="00947644" w:rsidRPr="00947644" w:rsidRDefault="00947644" w:rsidP="00B55BD7">
      <w:pPr>
        <w:rPr>
          <w:rFonts w:ascii="Calibri" w:hAnsi="Calibri"/>
        </w:rPr>
      </w:pPr>
      <w:r w:rsidRPr="00947644">
        <w:rPr>
          <w:rFonts w:ascii="Calibri" w:hAnsi="Calibri"/>
        </w:rPr>
        <w:t>Povjerenstv</w:t>
      </w:r>
      <w:r w:rsidR="00F26998">
        <w:rPr>
          <w:rFonts w:ascii="Calibri" w:hAnsi="Calibri"/>
        </w:rPr>
        <w:t xml:space="preserve">o za procjenu </w:t>
      </w:r>
    </w:p>
    <w:p w14:paraId="01265B7D" w14:textId="77777777" w:rsidR="00947644" w:rsidRPr="00947644" w:rsidRDefault="00F26998" w:rsidP="00B55BD7">
      <w:pPr>
        <w:rPr>
          <w:rFonts w:ascii="Calibri" w:hAnsi="Calibri"/>
        </w:rPr>
      </w:pPr>
      <w:r>
        <w:rPr>
          <w:rFonts w:ascii="Calibri" w:hAnsi="Calibri"/>
        </w:rPr>
        <w:t>i</w:t>
      </w:r>
      <w:r w:rsidR="00947644" w:rsidRPr="00947644">
        <w:rPr>
          <w:rFonts w:ascii="Calibri" w:hAnsi="Calibri"/>
        </w:rPr>
        <w:t xml:space="preserve"> vrednovanje kandidata za zapošljavanje</w:t>
      </w:r>
    </w:p>
    <w:p w14:paraId="37908169" w14:textId="77777777" w:rsidR="00947644" w:rsidRPr="00947644" w:rsidRDefault="00947644" w:rsidP="00B55BD7">
      <w:pPr>
        <w:rPr>
          <w:rFonts w:ascii="Calibri" w:hAnsi="Calibri"/>
        </w:rPr>
      </w:pPr>
    </w:p>
    <w:p w14:paraId="3DC1590F" w14:textId="77777777" w:rsidR="00947644" w:rsidRPr="00947644" w:rsidRDefault="00947644" w:rsidP="00B55BD7">
      <w:pPr>
        <w:rPr>
          <w:rFonts w:ascii="Calibri" w:hAnsi="Calibri"/>
        </w:rPr>
      </w:pPr>
      <w:r w:rsidRPr="00947644">
        <w:rPr>
          <w:rFonts w:ascii="Calibri" w:hAnsi="Calibri"/>
        </w:rPr>
        <w:t>Klasa:</w:t>
      </w:r>
      <w:r w:rsidR="00084A75">
        <w:rPr>
          <w:rFonts w:ascii="Calibri" w:hAnsi="Calibri"/>
        </w:rPr>
        <w:t xml:space="preserve"> 112-07/20-01/01</w:t>
      </w:r>
    </w:p>
    <w:p w14:paraId="3D82776E" w14:textId="77777777" w:rsidR="00B55BD7" w:rsidRPr="00947644" w:rsidRDefault="00947644" w:rsidP="00B55BD7">
      <w:pPr>
        <w:rPr>
          <w:rFonts w:ascii="Calibri" w:hAnsi="Calibri"/>
        </w:rPr>
      </w:pPr>
      <w:r w:rsidRPr="00947644">
        <w:rPr>
          <w:rFonts w:ascii="Calibri" w:hAnsi="Calibri"/>
        </w:rPr>
        <w:t>Urbroj:</w:t>
      </w:r>
      <w:r w:rsidR="00084A75">
        <w:rPr>
          <w:rFonts w:ascii="Calibri" w:hAnsi="Calibri"/>
        </w:rPr>
        <w:t xml:space="preserve"> 2155-15-20-01</w:t>
      </w:r>
    </w:p>
    <w:p w14:paraId="512C8EC7" w14:textId="77777777" w:rsidR="00947644" w:rsidRPr="00947644" w:rsidRDefault="00947644" w:rsidP="00B55BD7">
      <w:r w:rsidRPr="00947644">
        <w:rPr>
          <w:rFonts w:ascii="Calibri" w:hAnsi="Calibri"/>
        </w:rPr>
        <w:t>Šestanovac, 22.5.2020. godine</w:t>
      </w:r>
    </w:p>
    <w:p w14:paraId="356E3DA3" w14:textId="77777777" w:rsidR="00B55BD7" w:rsidRPr="00947644" w:rsidRDefault="00B55BD7" w:rsidP="00B55BD7"/>
    <w:p w14:paraId="613F6BC8" w14:textId="77777777" w:rsidR="00B55BD7" w:rsidRDefault="00B55BD7" w:rsidP="00B55BD7"/>
    <w:p w14:paraId="5916C221" w14:textId="77777777" w:rsidR="00B55BD7" w:rsidRDefault="00947644" w:rsidP="00B55BD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članka 107. stavka 9. Zakona o odgoju i obrazovanju u osnovnoj i srednjoj školi </w:t>
      </w:r>
    </w:p>
    <w:p w14:paraId="59224A19" w14:textId="77777777" w:rsidR="00947644" w:rsidRDefault="00947644" w:rsidP="00947644">
      <w:pPr>
        <w:rPr>
          <w:rFonts w:asciiTheme="minorHAnsi" w:hAnsiTheme="minorHAnsi"/>
        </w:rPr>
      </w:pPr>
      <w:r>
        <w:rPr>
          <w:rFonts w:asciiTheme="minorHAnsi" w:hAnsiTheme="minorHAnsi"/>
        </w:rPr>
        <w:t>(NN.,87/08.,86/09.,92/10.,105/10.,90/11.,16/12.,86/12.,94/13.,152/14.,7/17.,68/18.,98/19</w:t>
      </w:r>
    </w:p>
    <w:p w14:paraId="13818052" w14:textId="77777777" w:rsidR="00B55BD7" w:rsidRDefault="00947644" w:rsidP="00B55BD7">
      <w:pPr>
        <w:rPr>
          <w:rFonts w:asciiTheme="minorHAnsi" w:hAnsiTheme="minorHAnsi"/>
        </w:rPr>
      </w:pPr>
      <w:r>
        <w:rPr>
          <w:rFonts w:asciiTheme="minorHAnsi" w:hAnsiTheme="minorHAnsi"/>
        </w:rPr>
        <w:t>i članka 14. stavka 1. Pravilnika o postupku zapošljavanja te procjeni i vrednovanju kandidata za zapošljavanje u OŠ Dr. fra Karlo Balić, Šestanovac Povjerenstvo za procjenu odnosno testiranje i vrednovanje kandidata za zapošljavanje upućuje</w:t>
      </w:r>
    </w:p>
    <w:p w14:paraId="6A247818" w14:textId="77777777" w:rsidR="00947644" w:rsidRDefault="00947644" w:rsidP="00B55BD7">
      <w:pPr>
        <w:rPr>
          <w:rFonts w:asciiTheme="minorHAnsi" w:hAnsiTheme="minorHAnsi"/>
        </w:rPr>
      </w:pPr>
    </w:p>
    <w:p w14:paraId="1420144D" w14:textId="77777777" w:rsidR="00947644" w:rsidRPr="00710F9A" w:rsidRDefault="00947644" w:rsidP="00710F9A">
      <w:pPr>
        <w:jc w:val="center"/>
        <w:rPr>
          <w:rFonts w:asciiTheme="minorHAnsi" w:hAnsiTheme="minorHAnsi"/>
          <w:b/>
          <w:sz w:val="28"/>
          <w:szCs w:val="28"/>
        </w:rPr>
      </w:pPr>
      <w:r w:rsidRPr="00710F9A">
        <w:rPr>
          <w:rFonts w:asciiTheme="minorHAnsi" w:hAnsiTheme="minorHAnsi"/>
          <w:b/>
          <w:sz w:val="28"/>
          <w:szCs w:val="28"/>
        </w:rPr>
        <w:t>POZIV NA USMENO TESTIRANJE I RAZGOVOR (INTERVJU)</w:t>
      </w:r>
    </w:p>
    <w:p w14:paraId="2DB790CF" w14:textId="77777777" w:rsidR="00947644" w:rsidRPr="00710F9A" w:rsidRDefault="00947644" w:rsidP="00710F9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63B2FEF" w14:textId="77777777" w:rsidR="00947644" w:rsidRDefault="00947644" w:rsidP="00B55BD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Kandidatima koji ispunjavaju uvjete iz natječaja i koju su pravodobno dostavili svu traženu (potpunu)  dokumentaciju uz prijavu na natječaj za radno mjesto učitelja/ice engleskog jezika u OŠ Dr. fra Karlo Balić, Šestanovac ( izvršitelj/ica) koji je </w:t>
      </w:r>
      <w:r w:rsidR="0081120D">
        <w:rPr>
          <w:rFonts w:asciiTheme="minorHAnsi" w:hAnsiTheme="minorHAnsi"/>
        </w:rPr>
        <w:t>objavljen na mrežnim stranicama i oglasnoj ploči OŠ Dr. fra Karlo Balić dana 9.3.2020.godine.</w:t>
      </w:r>
    </w:p>
    <w:p w14:paraId="57AAE2C0" w14:textId="77777777" w:rsidR="0081120D" w:rsidRDefault="0081120D" w:rsidP="00B55BD7">
      <w:pPr>
        <w:rPr>
          <w:rFonts w:asciiTheme="minorHAnsi" w:hAnsiTheme="minorHAnsi"/>
        </w:rPr>
      </w:pPr>
      <w:r>
        <w:rPr>
          <w:rFonts w:asciiTheme="minorHAnsi" w:hAnsiTheme="minorHAnsi"/>
        </w:rPr>
        <w:t>Usmeno testiranje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</w:t>
      </w:r>
      <w:r w:rsidR="00F26998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e-mail adresu naznačenu u prijavi na natječaj.</w:t>
      </w:r>
    </w:p>
    <w:p w14:paraId="51C9D490" w14:textId="77777777" w:rsidR="0081120D" w:rsidRDefault="0081120D" w:rsidP="00B55BD7">
      <w:pPr>
        <w:rPr>
          <w:rFonts w:asciiTheme="minorHAnsi" w:hAnsiTheme="minorHAnsi"/>
        </w:rPr>
      </w:pPr>
    </w:p>
    <w:p w14:paraId="46EC78F8" w14:textId="77777777" w:rsidR="0081120D" w:rsidRDefault="0081120D" w:rsidP="00B55BD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Usmeno testiranje provest će se </w:t>
      </w:r>
      <w:r w:rsidR="007466E9">
        <w:rPr>
          <w:rFonts w:asciiTheme="minorHAnsi" w:hAnsiTheme="minorHAnsi"/>
        </w:rPr>
        <w:t>iz područja poznavanja i primjene propisa koji se odnose na djelatnost osnovnog obrazovanja, i to iz sljedećih pravnih izvora:</w:t>
      </w:r>
    </w:p>
    <w:p w14:paraId="78E9A811" w14:textId="77777777" w:rsidR="007466E9" w:rsidRDefault="007466E9" w:rsidP="00B55BD7">
      <w:pPr>
        <w:rPr>
          <w:rFonts w:asciiTheme="minorHAnsi" w:hAnsiTheme="minorHAnsi"/>
        </w:rPr>
      </w:pPr>
    </w:p>
    <w:p w14:paraId="36E19C8C" w14:textId="77777777" w:rsidR="007466E9" w:rsidRPr="007466E9" w:rsidRDefault="007466E9" w:rsidP="00B55BD7">
      <w:pPr>
        <w:rPr>
          <w:b/>
        </w:rPr>
      </w:pPr>
      <w:r>
        <w:t>1</w:t>
      </w:r>
      <w:r w:rsidRPr="007466E9">
        <w:rPr>
          <w:b/>
        </w:rPr>
        <w:t>. Zakon o odgoju i obrazovanju u osnovnoj i srednjoj školi (Narodne novine, broj 87/08., 86/09., 92/10., 105/10., 90/11., 16/12., 86/12., 94/13., 152/14., 7/17., 68/18. i 98/19.)</w:t>
      </w:r>
    </w:p>
    <w:p w14:paraId="083F70D1" w14:textId="77777777" w:rsidR="007466E9" w:rsidRPr="007466E9" w:rsidRDefault="007466E9" w:rsidP="00B55BD7">
      <w:pPr>
        <w:rPr>
          <w:b/>
        </w:rPr>
      </w:pPr>
      <w:r w:rsidRPr="007466E9">
        <w:rPr>
          <w:b/>
        </w:rPr>
        <w:t xml:space="preserve"> 2. Pravilnik o načinima, postupcima i elementima vrednovanja učenika u osnovnoj i srednjoj školi (Narodne novine, broj 112/10. i 82/19.)</w:t>
      </w:r>
    </w:p>
    <w:p w14:paraId="04D7C01F" w14:textId="77777777" w:rsidR="007466E9" w:rsidRPr="007466E9" w:rsidRDefault="007466E9" w:rsidP="00B55BD7">
      <w:pPr>
        <w:rPr>
          <w:b/>
        </w:rPr>
      </w:pPr>
      <w:r w:rsidRPr="007466E9">
        <w:rPr>
          <w:b/>
        </w:rPr>
        <w:t xml:space="preserve"> 3. Pravilnik o osnovnoškolskom i srednjoškolskom odgoju i obrazovanju učenika s teškoćama u razvoju (Narodne novine, broj 24/15.) </w:t>
      </w:r>
    </w:p>
    <w:p w14:paraId="63F20F98" w14:textId="77777777" w:rsidR="007466E9" w:rsidRDefault="007466E9" w:rsidP="00B55BD7"/>
    <w:p w14:paraId="584D2C1C" w14:textId="77777777" w:rsidR="001B0729" w:rsidRDefault="007466E9" w:rsidP="00B55BD7">
      <w:r>
        <w:t>Na usmenom testiranju svaki član Povjerenstva može kandidatu postaviti do 3 pitanja iz područja procjene odnosno testiranja koja se vrednuju od strane svakog člana Povjerenstva pojedinačno od 0 do 5 bodova i na kraju zbrajaju.</w:t>
      </w:r>
    </w:p>
    <w:p w14:paraId="23A20B9C" w14:textId="77777777" w:rsidR="00710F9A" w:rsidRDefault="007466E9" w:rsidP="00B55BD7">
      <w:r>
        <w:t xml:space="preserve"> 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10 koji se na kraju zbrajaju.</w:t>
      </w:r>
    </w:p>
    <w:p w14:paraId="1AA4268F" w14:textId="77777777" w:rsidR="00710F9A" w:rsidRDefault="00710F9A" w:rsidP="00B55BD7"/>
    <w:p w14:paraId="2667E8FC" w14:textId="77777777" w:rsidR="001B0729" w:rsidRDefault="001B0729" w:rsidP="00B55BD7"/>
    <w:p w14:paraId="7B61C563" w14:textId="77777777" w:rsidR="001B0729" w:rsidRDefault="007466E9" w:rsidP="00B55BD7">
      <w:r>
        <w:lastRenderedPageBreak/>
        <w:t xml:space="preserve"> Usmeno testiranje i razgovor (</w:t>
      </w:r>
      <w:r w:rsidR="00710F9A">
        <w:t xml:space="preserve">intervju) provest će se: dana </w:t>
      </w:r>
      <w:r w:rsidR="001B0729">
        <w:t>:</w:t>
      </w:r>
    </w:p>
    <w:p w14:paraId="70DE6FDB" w14:textId="77777777" w:rsidR="001B0729" w:rsidRDefault="001B0729" w:rsidP="00B55BD7"/>
    <w:p w14:paraId="20761F5E" w14:textId="77777777" w:rsidR="001B0729" w:rsidRPr="001B0729" w:rsidRDefault="001B0729" w:rsidP="00B55BD7">
      <w:pPr>
        <w:rPr>
          <w:b/>
        </w:rPr>
      </w:pPr>
      <w:r>
        <w:t xml:space="preserve">                                   </w:t>
      </w:r>
      <w:r w:rsidR="00710F9A" w:rsidRPr="001B0729">
        <w:rPr>
          <w:b/>
        </w:rPr>
        <w:t xml:space="preserve">28. svibnja 2020. godine (četvrtak) s početkom u 11.00 sati </w:t>
      </w:r>
    </w:p>
    <w:p w14:paraId="6E9E27E5" w14:textId="77777777" w:rsidR="00710F9A" w:rsidRDefault="001B0729" w:rsidP="00B55BD7">
      <w:r w:rsidRPr="001B0729">
        <w:rPr>
          <w:b/>
        </w:rPr>
        <w:t xml:space="preserve">                                             </w:t>
      </w:r>
      <w:r w:rsidR="00710F9A" w:rsidRPr="001B0729">
        <w:rPr>
          <w:b/>
        </w:rPr>
        <w:t>u OŠ Dr. fra Karlo Balić, Šestanovac</w:t>
      </w:r>
      <w:r w:rsidR="00710F9A">
        <w:t>.</w:t>
      </w:r>
    </w:p>
    <w:p w14:paraId="446D78B9" w14:textId="77777777" w:rsidR="001B0729" w:rsidRDefault="001B0729" w:rsidP="00B55BD7"/>
    <w:p w14:paraId="36BD26DA" w14:textId="77777777" w:rsidR="001B0729" w:rsidRDefault="007466E9" w:rsidP="00B55BD7">
      <w:r>
        <w:t>Datum održavanja usmenog testiranja i razgovora (intervjua) te obavijest kandidatima koji se pozivaju na testiranje, a ispunjavaju uvjete iz natječaja te koji su pravodobno dostavili svu traženu (potpunu) dokumentaciju uz prijavu na natječaj objavljen je na mrežnoj stranici</w:t>
      </w:r>
      <w:r w:rsidR="00710F9A">
        <w:rPr>
          <w:rFonts w:ascii="Arial" w:hAnsi="Arial" w:cs="Arial"/>
        </w:rPr>
        <w:t xml:space="preserve"> </w:t>
      </w:r>
      <w:hyperlink r:id="rId5" w:history="1">
        <w:r w:rsidR="00710F9A">
          <w:rPr>
            <w:rStyle w:val="Hyperlink"/>
            <w:color w:val="0000FF"/>
          </w:rPr>
          <w:t>http://os-kbalic-sestanovac.skole.hr/natje_aji</w:t>
        </w:r>
      </w:hyperlink>
      <w:r w:rsidR="00710F9A">
        <w:rPr>
          <w:rFonts w:ascii="Arial" w:hAnsi="Arial" w:cs="Arial"/>
        </w:rPr>
        <w:t xml:space="preserve">  </w:t>
      </w:r>
      <w:r w:rsidR="00710F9A">
        <w:t xml:space="preserve"> </w:t>
      </w:r>
      <w:r>
        <w:t xml:space="preserve"> najmanje 5 dana prije dana održavanja provjere. </w:t>
      </w:r>
    </w:p>
    <w:p w14:paraId="11884447" w14:textId="77777777" w:rsidR="001B0729" w:rsidRDefault="007466E9" w:rsidP="00B55BD7">
      <w:r>
        <w:t>Mole se kandidati sa sobom ponijeti osobnu iskaznicu ili drugu identifikacijsku ispravu.</w:t>
      </w:r>
    </w:p>
    <w:p w14:paraId="33B00B6B" w14:textId="77777777" w:rsidR="001B0729" w:rsidRDefault="001B0729" w:rsidP="00B55BD7"/>
    <w:p w14:paraId="03B2E77C" w14:textId="77777777" w:rsidR="00710F9A" w:rsidRDefault="007466E9" w:rsidP="00B55BD7">
      <w:r>
        <w:t xml:space="preserve"> Ako kandidat ne pristupi usmenoj provjeri znanja i razgovoru (intervjuu) smatrat će se da je odustao od prijave na natječaj</w:t>
      </w:r>
      <w:r w:rsidR="00710F9A">
        <w:t>.</w:t>
      </w:r>
    </w:p>
    <w:p w14:paraId="01672AD6" w14:textId="77777777" w:rsidR="00710F9A" w:rsidRDefault="00710F9A" w:rsidP="00B55BD7"/>
    <w:p w14:paraId="6DE2FC5A" w14:textId="77777777" w:rsidR="00710F9A" w:rsidRDefault="00710F9A" w:rsidP="00B55BD7"/>
    <w:p w14:paraId="37F7F3C5" w14:textId="77777777" w:rsidR="00710F9A" w:rsidRDefault="00710F9A" w:rsidP="00B55BD7"/>
    <w:p w14:paraId="3E4FA150" w14:textId="77777777" w:rsidR="00710F9A" w:rsidRDefault="00710F9A" w:rsidP="00B55BD7"/>
    <w:p w14:paraId="0FEC3E40" w14:textId="77777777" w:rsidR="00710F9A" w:rsidRDefault="00710F9A" w:rsidP="00B55BD7">
      <w:r>
        <w:t xml:space="preserve">                                                                   </w:t>
      </w:r>
      <w:r w:rsidR="007466E9">
        <w:t xml:space="preserve"> Povjerenstv</w:t>
      </w:r>
      <w:r w:rsidR="00F26998">
        <w:t xml:space="preserve">o za procjenu </w:t>
      </w:r>
    </w:p>
    <w:p w14:paraId="751CDBF6" w14:textId="77777777" w:rsidR="00B55BD7" w:rsidRDefault="00710F9A" w:rsidP="00B55BD7">
      <w:pPr>
        <w:rPr>
          <w:rFonts w:asciiTheme="minorHAnsi" w:hAnsiTheme="minorHAnsi"/>
        </w:rPr>
      </w:pPr>
      <w:r>
        <w:t xml:space="preserve">                                                                    </w:t>
      </w:r>
      <w:r w:rsidR="007466E9">
        <w:t xml:space="preserve"> i </w:t>
      </w:r>
      <w:r>
        <w:t xml:space="preserve"> </w:t>
      </w:r>
      <w:r w:rsidR="007466E9">
        <w:t>vrednovanje kandidata za zapošljavanje</w:t>
      </w:r>
    </w:p>
    <w:p w14:paraId="6F2F6DD7" w14:textId="77777777" w:rsidR="00B55BD7" w:rsidRDefault="00B55BD7" w:rsidP="00B55BD7">
      <w:pPr>
        <w:rPr>
          <w:rFonts w:asciiTheme="minorHAnsi" w:hAnsiTheme="minorHAnsi"/>
        </w:rPr>
      </w:pPr>
    </w:p>
    <w:p w14:paraId="0995CC84" w14:textId="77777777" w:rsidR="00D24EEA" w:rsidRDefault="00D24EEA"/>
    <w:sectPr w:rsidR="00D2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176E3"/>
    <w:multiLevelType w:val="hybridMultilevel"/>
    <w:tmpl w:val="F97A8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81F24"/>
    <w:multiLevelType w:val="hybridMultilevel"/>
    <w:tmpl w:val="418AA2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62"/>
    <w:rsid w:val="00033662"/>
    <w:rsid w:val="00084A75"/>
    <w:rsid w:val="00183C32"/>
    <w:rsid w:val="001B0729"/>
    <w:rsid w:val="001C58C7"/>
    <w:rsid w:val="001F5D00"/>
    <w:rsid w:val="002269F6"/>
    <w:rsid w:val="00253611"/>
    <w:rsid w:val="00282A4E"/>
    <w:rsid w:val="00337C3C"/>
    <w:rsid w:val="00347D31"/>
    <w:rsid w:val="003C10CB"/>
    <w:rsid w:val="00411B3E"/>
    <w:rsid w:val="00475751"/>
    <w:rsid w:val="00481C9A"/>
    <w:rsid w:val="004B4E0F"/>
    <w:rsid w:val="004D04D2"/>
    <w:rsid w:val="004F0B35"/>
    <w:rsid w:val="00505F00"/>
    <w:rsid w:val="00566DC0"/>
    <w:rsid w:val="006254D7"/>
    <w:rsid w:val="006305B5"/>
    <w:rsid w:val="00630968"/>
    <w:rsid w:val="0063776C"/>
    <w:rsid w:val="00665421"/>
    <w:rsid w:val="006B0E08"/>
    <w:rsid w:val="006D4C0A"/>
    <w:rsid w:val="00710F9A"/>
    <w:rsid w:val="00725871"/>
    <w:rsid w:val="007466E9"/>
    <w:rsid w:val="00756B8F"/>
    <w:rsid w:val="007D199F"/>
    <w:rsid w:val="00807346"/>
    <w:rsid w:val="0081120D"/>
    <w:rsid w:val="0085150E"/>
    <w:rsid w:val="008808EF"/>
    <w:rsid w:val="00893713"/>
    <w:rsid w:val="008B255A"/>
    <w:rsid w:val="008B2996"/>
    <w:rsid w:val="008D3C07"/>
    <w:rsid w:val="00912734"/>
    <w:rsid w:val="00947644"/>
    <w:rsid w:val="00977FA2"/>
    <w:rsid w:val="00995F99"/>
    <w:rsid w:val="009B1591"/>
    <w:rsid w:val="009C1398"/>
    <w:rsid w:val="00A0774F"/>
    <w:rsid w:val="00A424C7"/>
    <w:rsid w:val="00A51162"/>
    <w:rsid w:val="00A72A64"/>
    <w:rsid w:val="00A86532"/>
    <w:rsid w:val="00A94761"/>
    <w:rsid w:val="00AD20AF"/>
    <w:rsid w:val="00AD33B9"/>
    <w:rsid w:val="00AF6E8B"/>
    <w:rsid w:val="00B20D2B"/>
    <w:rsid w:val="00B43C00"/>
    <w:rsid w:val="00B55BD7"/>
    <w:rsid w:val="00B77BDA"/>
    <w:rsid w:val="00C64F66"/>
    <w:rsid w:val="00C961AD"/>
    <w:rsid w:val="00D122BE"/>
    <w:rsid w:val="00D24EEA"/>
    <w:rsid w:val="00D3317E"/>
    <w:rsid w:val="00D41E27"/>
    <w:rsid w:val="00D62BE3"/>
    <w:rsid w:val="00D80D73"/>
    <w:rsid w:val="00DB3720"/>
    <w:rsid w:val="00E01F43"/>
    <w:rsid w:val="00E15281"/>
    <w:rsid w:val="00E60DD8"/>
    <w:rsid w:val="00E66B63"/>
    <w:rsid w:val="00EE0589"/>
    <w:rsid w:val="00EF7A82"/>
    <w:rsid w:val="00F04EF2"/>
    <w:rsid w:val="00F26998"/>
    <w:rsid w:val="00F82FAC"/>
    <w:rsid w:val="00F845EE"/>
    <w:rsid w:val="00FD2560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9DC6"/>
  <w15:docId w15:val="{CFD3A681-A5D7-4732-A15C-D547D905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60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710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kbalic-sestanovac.skole.hr/natje_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Marko Tuđman</cp:lastModifiedBy>
  <cp:revision>2</cp:revision>
  <cp:lastPrinted>2020-03-16T08:59:00Z</cp:lastPrinted>
  <dcterms:created xsi:type="dcterms:W3CDTF">2020-05-22T20:17:00Z</dcterms:created>
  <dcterms:modified xsi:type="dcterms:W3CDTF">2020-05-22T20:17:00Z</dcterms:modified>
</cp:coreProperties>
</file>